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0D5AE" w14:textId="77777777" w:rsidR="0047796C" w:rsidRDefault="0047796C" w:rsidP="0097491C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</w:rPr>
      </w:pPr>
    </w:p>
    <w:p w14:paraId="08EBBF00" w14:textId="357668C4" w:rsidR="0097491C" w:rsidRPr="001C7081" w:rsidRDefault="0097491C" w:rsidP="0097491C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</w:rPr>
      </w:pPr>
      <w:r w:rsidRPr="001C7081">
        <w:rPr>
          <w:noProof/>
          <w:sz w:val="52"/>
          <w:szCs w:val="52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B0C5C" wp14:editId="5DE60973">
                <wp:simplePos x="0" y="0"/>
                <wp:positionH relativeFrom="column">
                  <wp:posOffset>-81280</wp:posOffset>
                </wp:positionH>
                <wp:positionV relativeFrom="paragraph">
                  <wp:posOffset>374650</wp:posOffset>
                </wp:positionV>
                <wp:extent cx="6447790" cy="64770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7790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342" h="76200">
                              <a:moveTo>
                                <a:pt x="0" y="0"/>
                              </a:moveTo>
                              <a:lnTo>
                                <a:pt x="5149342" y="0"/>
                              </a:lnTo>
                              <a:lnTo>
                                <a:pt x="5149342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lumMod val="75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AB5B8" id="Shape 3494" o:spid="_x0000_s1026" style="position:absolute;margin-left:-6.4pt;margin-top:29.5pt;width:507.7pt;height: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934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" path="m,l5149342,r,76200l,76200,,e" fillcolor="#bf9000" stroked="f" strokeweight="0">
                <v:stroke miterlimit="83231f" joinstyle="miter"/>
                <v:path arrowok="t" textboxrect="0,0,5149342,76200"/>
              </v:shape>
            </w:pict>
          </mc:Fallback>
        </mc:AlternateContent>
      </w:r>
      <w:proofErr w:type="spellStart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>Prekių</w:t>
      </w:r>
      <w:proofErr w:type="spellEnd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, </w:t>
      </w:r>
      <w:proofErr w:type="spellStart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>skirtų</w:t>
      </w:r>
      <w:proofErr w:type="spellEnd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>parduoti</w:t>
      </w:r>
      <w:proofErr w:type="spellEnd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 w:rsidR="0047796C">
        <w:rPr>
          <w:rFonts w:asciiTheme="minorHAnsi" w:hAnsiTheme="minorHAnsi"/>
          <w:color w:val="BF8F00" w:themeColor="accent4" w:themeShade="BF"/>
          <w:sz w:val="52"/>
          <w:szCs w:val="52"/>
        </w:rPr>
        <w:t>apskaita</w:t>
      </w:r>
      <w:proofErr w:type="spellEnd"/>
    </w:p>
    <w:p w14:paraId="354E1587" w14:textId="77777777" w:rsidR="009B191C" w:rsidRPr="009B191C" w:rsidRDefault="009B191C" w:rsidP="009B191C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5DDF59E0" w14:textId="4FA16554" w:rsidR="009B191C" w:rsidRDefault="009B191C" w:rsidP="009B191C">
      <w:pPr>
        <w:rPr>
          <w:rFonts w:eastAsiaTheme="minorHAnsi" w:cs="Calibri"/>
          <w:b/>
          <w:bCs/>
          <w:sz w:val="40"/>
          <w:szCs w:val="40"/>
        </w:rPr>
      </w:pPr>
      <w:r w:rsidRPr="009B191C">
        <w:rPr>
          <w:rFonts w:eastAsiaTheme="minorHAnsi" w:cs="Calibri"/>
          <w:color w:val="002060"/>
          <w:sz w:val="28"/>
          <w:szCs w:val="28"/>
        </w:rPr>
        <w:t xml:space="preserve"> </w:t>
      </w:r>
      <w:proofErr w:type="spellStart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>Instrukcija</w:t>
      </w:r>
      <w:proofErr w:type="spellEnd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>kaip</w:t>
      </w:r>
      <w:proofErr w:type="spellEnd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>užregistruoti</w:t>
      </w:r>
      <w:proofErr w:type="spellEnd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prekių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,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skirtų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parduoti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produktą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,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patvirtinti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="0047796C">
        <w:rPr>
          <w:rFonts w:eastAsiaTheme="minorHAnsi" w:cs="Calibri"/>
          <w:b/>
          <w:bCs/>
          <w:color w:val="002060"/>
          <w:sz w:val="28"/>
          <w:szCs w:val="28"/>
        </w:rPr>
        <w:t>pirkimą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>ir</w:t>
      </w:r>
      <w:proofErr w:type="spellEnd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="00A13F3E">
        <w:rPr>
          <w:rFonts w:eastAsiaTheme="minorHAnsi" w:cs="Calibri"/>
          <w:b/>
          <w:bCs/>
          <w:color w:val="002060"/>
          <w:sz w:val="28"/>
          <w:szCs w:val="28"/>
        </w:rPr>
        <w:t>pardavimo</w:t>
      </w:r>
      <w:proofErr w:type="spellEnd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9B191C">
        <w:rPr>
          <w:rFonts w:eastAsiaTheme="minorHAnsi" w:cs="Calibri"/>
          <w:b/>
          <w:bCs/>
          <w:color w:val="002060"/>
          <w:sz w:val="28"/>
          <w:szCs w:val="28"/>
        </w:rPr>
        <w:t>sąskaitą</w:t>
      </w:r>
      <w:proofErr w:type="spellEnd"/>
      <w:r w:rsidR="0047796C">
        <w:rPr>
          <w:rFonts w:eastAsiaTheme="minorHAnsi" w:cs="Calibri"/>
          <w:b/>
          <w:bCs/>
          <w:color w:val="002060"/>
          <w:sz w:val="28"/>
          <w:szCs w:val="28"/>
        </w:rPr>
        <w:t>.</w:t>
      </w:r>
    </w:p>
    <w:p w14:paraId="74EC93F9" w14:textId="101BC80D" w:rsidR="00565CE3" w:rsidRDefault="00565CE3" w:rsidP="00565CE3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14D65A1D" w14:textId="77777777" w:rsidR="009A5F37" w:rsidRPr="00565CE3" w:rsidRDefault="009A5F37" w:rsidP="00565CE3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6D63259A" w14:textId="57323639" w:rsidR="009B191C" w:rsidRDefault="00941A96" w:rsidP="009B191C">
      <w:pPr>
        <w:rPr>
          <w:rFonts w:eastAsiaTheme="minorHAnsi" w:cs="Calibri"/>
          <w:b/>
          <w:color w:val="002060"/>
          <w:sz w:val="24"/>
          <w:szCs w:val="24"/>
        </w:rPr>
      </w:pPr>
      <w:r>
        <w:rPr>
          <w:rFonts w:eastAsiaTheme="minorHAnsi" w:cs="Calibri"/>
          <w:b/>
          <w:color w:val="002060"/>
          <w:sz w:val="24"/>
          <w:szCs w:val="24"/>
        </w:rPr>
        <w:t xml:space="preserve">I ETAPAS. </w:t>
      </w:r>
      <w:r w:rsidR="0047796C">
        <w:rPr>
          <w:rFonts w:eastAsiaTheme="minorHAnsi" w:cs="Calibri"/>
          <w:b/>
          <w:color w:val="002060"/>
          <w:sz w:val="24"/>
          <w:szCs w:val="24"/>
        </w:rPr>
        <w:t>PREKIŲ, SKIRTŲ PARDUOTI, ĮSIGIJIMAS</w:t>
      </w:r>
    </w:p>
    <w:p w14:paraId="580AB396" w14:textId="4D052EBC" w:rsidR="00D93662" w:rsidRDefault="00D93662" w:rsidP="0047796C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Prekių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pirkimas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susideda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kelių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etapų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5ADEC008" w14:textId="23278546" w:rsidR="00D93662" w:rsidRDefault="00D93662" w:rsidP="00D9366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suvedimas</w:t>
      </w:r>
      <w:proofErr w:type="spellEnd"/>
    </w:p>
    <w:p w14:paraId="3E309430" w14:textId="20CF2ED3" w:rsidR="00D93662" w:rsidRDefault="00D93662" w:rsidP="00D9366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Pirkimo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sukūrimas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užregistravimas</w:t>
      </w:r>
      <w:proofErr w:type="spellEnd"/>
    </w:p>
    <w:p w14:paraId="4744080E" w14:textId="13D24451" w:rsidR="00D93662" w:rsidRPr="00D93662" w:rsidRDefault="00D93662" w:rsidP="00D93662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b/>
          <w:i/>
          <w:sz w:val="24"/>
          <w:szCs w:val="24"/>
          <w:u w:val="single"/>
        </w:rPr>
      </w:pPr>
      <w:proofErr w:type="spellStart"/>
      <w:r w:rsidRPr="00D93662">
        <w:rPr>
          <w:rFonts w:eastAsiaTheme="minorHAnsi" w:cs="Calibri"/>
          <w:b/>
          <w:i/>
          <w:sz w:val="24"/>
          <w:szCs w:val="24"/>
          <w:u w:val="single"/>
        </w:rPr>
        <w:t>Produkto</w:t>
      </w:r>
      <w:proofErr w:type="spellEnd"/>
      <w:r w:rsidRPr="00D93662">
        <w:rPr>
          <w:rFonts w:eastAsiaTheme="minorHAnsi" w:cs="Calibri"/>
          <w:b/>
          <w:i/>
          <w:sz w:val="24"/>
          <w:szCs w:val="24"/>
          <w:u w:val="single"/>
        </w:rPr>
        <w:t xml:space="preserve"> </w:t>
      </w:r>
      <w:proofErr w:type="spellStart"/>
      <w:r w:rsidRPr="00D93662">
        <w:rPr>
          <w:rFonts w:eastAsiaTheme="minorHAnsi" w:cs="Calibri"/>
          <w:b/>
          <w:i/>
          <w:sz w:val="24"/>
          <w:szCs w:val="24"/>
          <w:u w:val="single"/>
        </w:rPr>
        <w:t>suvedimas</w:t>
      </w:r>
      <w:proofErr w:type="spellEnd"/>
      <w:r>
        <w:rPr>
          <w:rFonts w:eastAsiaTheme="minorHAnsi" w:cs="Calibri"/>
          <w:b/>
          <w:i/>
          <w:sz w:val="24"/>
          <w:szCs w:val="24"/>
          <w:u w:val="single"/>
        </w:rPr>
        <w:t>.</w:t>
      </w:r>
    </w:p>
    <w:p w14:paraId="3A08699D" w14:textId="2C0C50A5" w:rsidR="00832597" w:rsidRDefault="00D93662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Tiek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pirkimo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tiek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pardavimo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operacijai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fiksuoti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sukuriama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viena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ta </w:t>
      </w:r>
      <w:proofErr w:type="spellStart"/>
      <w:r>
        <w:rPr>
          <w:rFonts w:eastAsiaTheme="minorHAnsi" w:cs="Calibri"/>
          <w:sz w:val="24"/>
          <w:szCs w:val="24"/>
        </w:rPr>
        <w:t>pati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kortelė</w:t>
      </w:r>
      <w:proofErr w:type="spellEnd"/>
      <w:r>
        <w:rPr>
          <w:rFonts w:eastAsiaTheme="minorHAnsi" w:cs="Calibri"/>
          <w:sz w:val="24"/>
          <w:szCs w:val="24"/>
        </w:rPr>
        <w:t xml:space="preserve">. </w:t>
      </w:r>
      <w:proofErr w:type="spellStart"/>
      <w:r>
        <w:rPr>
          <w:rFonts w:eastAsiaTheme="minorHAnsi" w:cs="Calibri"/>
          <w:sz w:val="24"/>
          <w:szCs w:val="24"/>
        </w:rPr>
        <w:t>Produktas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kuriamas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analogiškai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kaip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aprašyta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instrukcijoje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Produktai</w:t>
      </w:r>
      <w:proofErr w:type="spellEnd"/>
      <w:r>
        <w:rPr>
          <w:rFonts w:eastAsiaTheme="minorHAnsi" w:cs="Calibri"/>
          <w:sz w:val="24"/>
          <w:szCs w:val="24"/>
        </w:rPr>
        <w:t>”</w:t>
      </w:r>
      <w:r w:rsidR="00AE4058">
        <w:rPr>
          <w:rFonts w:eastAsiaTheme="minorHAnsi" w:cs="Calibri"/>
          <w:sz w:val="24"/>
          <w:szCs w:val="24"/>
        </w:rPr>
        <w:t>:</w:t>
      </w:r>
    </w:p>
    <w:p w14:paraId="6F7E8342" w14:textId="77777777" w:rsidR="00AE4058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AC03A20" w14:textId="0FBA96F8" w:rsidR="00AE4058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Produkto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i/>
          <w:sz w:val="24"/>
          <w:szCs w:val="24"/>
        </w:rPr>
        <w:t>kodas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22276D">
        <w:rPr>
          <w:rFonts w:eastAsiaTheme="minorHAnsi" w:cs="Calibri"/>
          <w:sz w:val="24"/>
          <w:szCs w:val="24"/>
        </w:rPr>
        <w:t>suteikiamas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automatiškai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arba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įrašomas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rankiniu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būdu</w:t>
      </w:r>
      <w:proofErr w:type="spellEnd"/>
      <w:r>
        <w:rPr>
          <w:rFonts w:eastAsiaTheme="minorHAnsi" w:cs="Calibri"/>
          <w:sz w:val="24"/>
          <w:szCs w:val="24"/>
        </w:rPr>
        <w:t>;</w:t>
      </w:r>
    </w:p>
    <w:p w14:paraId="47336387" w14:textId="4D2826AD" w:rsidR="00AE4058" w:rsidRPr="0022276D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i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Produkto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i/>
          <w:sz w:val="24"/>
          <w:szCs w:val="24"/>
        </w:rPr>
        <w:t>pavadinimas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</w:p>
    <w:p w14:paraId="1860A732" w14:textId="3009433D" w:rsidR="00AE4058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Grupė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>
        <w:rPr>
          <w:rFonts w:eastAsiaTheme="minorHAnsi" w:cs="Calibri"/>
          <w:sz w:val="24"/>
          <w:szCs w:val="24"/>
        </w:rPr>
        <w:t>pagal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įstaigos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poreikį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kuriamos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grupės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pagal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kurias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norima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filtruoti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likučius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pvz</w:t>
      </w:r>
      <w:proofErr w:type="spellEnd"/>
      <w:r>
        <w:rPr>
          <w:rFonts w:eastAsiaTheme="minorHAnsi" w:cs="Calibri"/>
          <w:sz w:val="24"/>
          <w:szCs w:val="24"/>
        </w:rPr>
        <w:t xml:space="preserve">. </w:t>
      </w:r>
      <w:proofErr w:type="spellStart"/>
      <w:r>
        <w:rPr>
          <w:rFonts w:eastAsiaTheme="minorHAnsi" w:cs="Calibri"/>
          <w:sz w:val="24"/>
          <w:szCs w:val="24"/>
        </w:rPr>
        <w:t>suvenyrai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paveikslai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t.t.)</w:t>
      </w:r>
      <w:r w:rsidR="0022276D">
        <w:rPr>
          <w:rFonts w:eastAsiaTheme="minorHAnsi" w:cs="Calibri"/>
          <w:sz w:val="24"/>
          <w:szCs w:val="24"/>
        </w:rPr>
        <w:t>;</w:t>
      </w:r>
    </w:p>
    <w:p w14:paraId="08C7E37B" w14:textId="0461C281" w:rsidR="00AE4058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Turto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i/>
          <w:sz w:val="24"/>
          <w:szCs w:val="24"/>
        </w:rPr>
        <w:t>grupė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tai </w:t>
      </w:r>
      <w:proofErr w:type="spellStart"/>
      <w:r>
        <w:rPr>
          <w:rFonts w:eastAsiaTheme="minorHAnsi" w:cs="Calibri"/>
          <w:sz w:val="24"/>
          <w:szCs w:val="24"/>
        </w:rPr>
        <w:t>prekės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skirtos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parduoti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tuomet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turto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grupė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– </w:t>
      </w:r>
      <w:proofErr w:type="spellStart"/>
      <w:r w:rsidR="0022276D">
        <w:rPr>
          <w:rFonts w:eastAsiaTheme="minorHAnsi" w:cs="Calibri"/>
          <w:sz w:val="24"/>
          <w:szCs w:val="24"/>
        </w:rPr>
        <w:t>Atsargos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(</w:t>
      </w:r>
      <w:proofErr w:type="spellStart"/>
      <w:r w:rsidR="0022276D">
        <w:rPr>
          <w:rFonts w:eastAsiaTheme="minorHAnsi" w:cs="Calibri"/>
          <w:sz w:val="24"/>
          <w:szCs w:val="24"/>
        </w:rPr>
        <w:t>kiti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="0022276D">
        <w:rPr>
          <w:rFonts w:eastAsiaTheme="minorHAnsi" w:cs="Calibri"/>
          <w:sz w:val="24"/>
          <w:szCs w:val="24"/>
        </w:rPr>
        <w:t>variantai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="0022276D">
        <w:rPr>
          <w:rFonts w:eastAsiaTheme="minorHAnsi" w:cs="Calibri"/>
          <w:sz w:val="24"/>
          <w:szCs w:val="24"/>
        </w:rPr>
        <w:t>aprašyti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="0022276D">
        <w:rPr>
          <w:rFonts w:eastAsiaTheme="minorHAnsi" w:cs="Calibri"/>
          <w:sz w:val="24"/>
          <w:szCs w:val="24"/>
        </w:rPr>
        <w:t>instrukcijoje</w:t>
      </w:r>
      <w:proofErr w:type="spellEnd"/>
      <w:r w:rsidR="0022276D">
        <w:rPr>
          <w:rFonts w:eastAsiaTheme="minorHAnsi" w:cs="Calibri"/>
          <w:sz w:val="24"/>
          <w:szCs w:val="24"/>
        </w:rPr>
        <w:t xml:space="preserve"> “</w:t>
      </w:r>
      <w:proofErr w:type="spellStart"/>
      <w:r w:rsidR="0022276D">
        <w:rPr>
          <w:rFonts w:eastAsiaTheme="minorHAnsi" w:cs="Calibri"/>
          <w:sz w:val="24"/>
          <w:szCs w:val="24"/>
        </w:rPr>
        <w:t>Produktai</w:t>
      </w:r>
      <w:proofErr w:type="spellEnd"/>
      <w:r w:rsidR="0022276D">
        <w:rPr>
          <w:rFonts w:eastAsiaTheme="minorHAnsi" w:cs="Calibri"/>
          <w:sz w:val="24"/>
          <w:szCs w:val="24"/>
        </w:rPr>
        <w:t>”);</w:t>
      </w:r>
    </w:p>
    <w:p w14:paraId="21EC8C1F" w14:textId="77777777" w:rsidR="0022276D" w:rsidRDefault="0022276D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Globalios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i/>
          <w:sz w:val="24"/>
          <w:szCs w:val="24"/>
        </w:rPr>
        <w:t>grupės</w:t>
      </w:r>
      <w:proofErr w:type="spellEnd"/>
      <w:r w:rsidRPr="0022276D">
        <w:rPr>
          <w:rFonts w:eastAsiaTheme="minorHAnsi" w:cs="Calibri"/>
          <w:i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 xml:space="preserve">– </w:t>
      </w:r>
      <w:proofErr w:type="spellStart"/>
      <w:proofErr w:type="gramStart"/>
      <w:r>
        <w:rPr>
          <w:rFonts w:eastAsiaTheme="minorHAnsi" w:cs="Calibri"/>
          <w:sz w:val="24"/>
          <w:szCs w:val="24"/>
        </w:rPr>
        <w:t>registruojant</w:t>
      </w:r>
      <w:proofErr w:type="spellEnd"/>
      <w:r>
        <w:rPr>
          <w:rFonts w:eastAsiaTheme="minorHAnsi" w:cs="Calibri"/>
          <w:sz w:val="24"/>
          <w:szCs w:val="24"/>
        </w:rPr>
        <w:t xml:space="preserve">  </w:t>
      </w:r>
      <w:proofErr w:type="spellStart"/>
      <w:r>
        <w:rPr>
          <w:rFonts w:eastAsiaTheme="minorHAnsi" w:cs="Calibri"/>
          <w:sz w:val="24"/>
          <w:szCs w:val="24"/>
        </w:rPr>
        <w:t>produktą</w:t>
      </w:r>
      <w:proofErr w:type="spellEnd"/>
      <w:proofErr w:type="gramEnd"/>
      <w:r>
        <w:rPr>
          <w:rFonts w:eastAsiaTheme="minorHAnsi" w:cs="Calibri"/>
          <w:sz w:val="24"/>
          <w:szCs w:val="24"/>
        </w:rPr>
        <w:t xml:space="preserve"> į </w:t>
      </w:r>
      <w:proofErr w:type="spellStart"/>
      <w:r>
        <w:rPr>
          <w:rFonts w:eastAsiaTheme="minorHAnsi" w:cs="Calibri"/>
          <w:sz w:val="24"/>
          <w:szCs w:val="24"/>
        </w:rPr>
        <w:t>atsargų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skirtų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parduoti</w:t>
      </w:r>
      <w:proofErr w:type="spellEnd"/>
      <w:r>
        <w:rPr>
          <w:rFonts w:eastAsiaTheme="minorHAnsi" w:cs="Calibri"/>
          <w:sz w:val="24"/>
          <w:szCs w:val="24"/>
        </w:rPr>
        <w:t xml:space="preserve"> DK </w:t>
      </w:r>
      <w:proofErr w:type="spellStart"/>
      <w:r>
        <w:rPr>
          <w:rFonts w:eastAsiaTheme="minorHAnsi" w:cs="Calibri"/>
          <w:sz w:val="24"/>
          <w:szCs w:val="24"/>
        </w:rPr>
        <w:t>sąskaitą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parenkama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globali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grupė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55523F16" w14:textId="77777777" w:rsidR="0022276D" w:rsidRDefault="0022276D" w:rsidP="0022276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22276D">
        <w:rPr>
          <w:rFonts w:eastAsiaTheme="minorHAnsi" w:cs="Calibri"/>
          <w:sz w:val="24"/>
          <w:szCs w:val="24"/>
        </w:rPr>
        <w:t xml:space="preserve">2014_Prekės, </w:t>
      </w:r>
      <w:proofErr w:type="spellStart"/>
      <w:r w:rsidRPr="0022276D">
        <w:rPr>
          <w:rFonts w:eastAsiaTheme="minorHAnsi" w:cs="Calibri"/>
          <w:sz w:val="24"/>
          <w:szCs w:val="24"/>
        </w:rPr>
        <w:t>skirtos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perparduoti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22276D">
        <w:rPr>
          <w:rFonts w:eastAsiaTheme="minorHAnsi" w:cs="Calibri"/>
          <w:sz w:val="24"/>
          <w:szCs w:val="24"/>
        </w:rPr>
        <w:t>skirtinguose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portfeliuose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kodas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ir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pavadinimas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gali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2276D">
        <w:rPr>
          <w:rFonts w:eastAsiaTheme="minorHAnsi" w:cs="Calibri"/>
          <w:sz w:val="24"/>
          <w:szCs w:val="24"/>
        </w:rPr>
        <w:t>skirtis</w:t>
      </w:r>
      <w:proofErr w:type="spellEnd"/>
      <w:r w:rsidRPr="0022276D">
        <w:rPr>
          <w:rFonts w:eastAsiaTheme="minorHAnsi" w:cs="Calibri"/>
          <w:sz w:val="24"/>
          <w:szCs w:val="24"/>
        </w:rPr>
        <w:t xml:space="preserve">) </w:t>
      </w:r>
    </w:p>
    <w:p w14:paraId="5E32408F" w14:textId="4F4B1FFC" w:rsidR="0022276D" w:rsidRPr="0022276D" w:rsidRDefault="0022276D" w:rsidP="0022276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22276D">
        <w:rPr>
          <w:rFonts w:ascii="Times New Roman" w:hAnsi="Times New Roman"/>
          <w:sz w:val="24"/>
          <w:szCs w:val="24"/>
        </w:rPr>
        <w:t>PVM\</w:t>
      </w:r>
      <w:proofErr w:type="spellStart"/>
      <w:r w:rsidRPr="0022276D">
        <w:rPr>
          <w:rFonts w:ascii="Times New Roman" w:hAnsi="Times New Roman"/>
          <w:sz w:val="24"/>
          <w:szCs w:val="24"/>
        </w:rPr>
        <w:t>PVM_neapmokestinama</w:t>
      </w:r>
      <w:proofErr w:type="spellEnd"/>
    </w:p>
    <w:p w14:paraId="1016E88E" w14:textId="77777777" w:rsidR="0022276D" w:rsidRPr="0022276D" w:rsidRDefault="0022276D" w:rsidP="0022276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315B189" w14:textId="0E1A8E66" w:rsidR="0022276D" w:rsidRDefault="0022276D" w:rsidP="0022276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Tipas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>
        <w:rPr>
          <w:rFonts w:eastAsiaTheme="minorHAnsi" w:cs="Calibri"/>
          <w:sz w:val="24"/>
          <w:szCs w:val="24"/>
        </w:rPr>
        <w:t>prekė</w:t>
      </w:r>
      <w:proofErr w:type="spellEnd"/>
      <w:r>
        <w:rPr>
          <w:rFonts w:eastAsiaTheme="minorHAnsi" w:cs="Calibri"/>
          <w:sz w:val="24"/>
          <w:szCs w:val="24"/>
        </w:rPr>
        <w:t>;</w:t>
      </w:r>
    </w:p>
    <w:p w14:paraId="2BD58FE9" w14:textId="2593389B" w:rsidR="0022276D" w:rsidRPr="0022276D" w:rsidRDefault="0022276D" w:rsidP="0022276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22276D">
        <w:rPr>
          <w:rFonts w:eastAsiaTheme="minorHAnsi" w:cs="Calibri"/>
          <w:i/>
          <w:sz w:val="24"/>
          <w:szCs w:val="24"/>
        </w:rPr>
        <w:t>Kaina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pardavimo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savikaina</w:t>
      </w:r>
      <w:proofErr w:type="spellEnd"/>
      <w:r>
        <w:rPr>
          <w:rFonts w:eastAsiaTheme="minorHAnsi" w:cs="Calibri"/>
          <w:sz w:val="24"/>
          <w:szCs w:val="24"/>
        </w:rPr>
        <w:t xml:space="preserve"> + </w:t>
      </w:r>
      <w:proofErr w:type="spellStart"/>
      <w:r>
        <w:rPr>
          <w:rFonts w:eastAsiaTheme="minorHAnsi" w:cs="Calibri"/>
          <w:sz w:val="24"/>
          <w:szCs w:val="24"/>
        </w:rPr>
        <w:t>antkainis</w:t>
      </w:r>
      <w:proofErr w:type="spellEnd"/>
      <w:r>
        <w:rPr>
          <w:rFonts w:eastAsiaTheme="minorHAnsi" w:cs="Calibri"/>
          <w:sz w:val="24"/>
          <w:szCs w:val="24"/>
        </w:rPr>
        <w:t>).</w:t>
      </w:r>
    </w:p>
    <w:p w14:paraId="507A7184" w14:textId="77777777" w:rsidR="0022276D" w:rsidRDefault="0022276D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5DE5322" w14:textId="77777777" w:rsidR="00AE4058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9C0AC01" w14:textId="2A5FA2B2" w:rsidR="00D93662" w:rsidRDefault="00D93662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1F14D79" w14:textId="7D2F42FC" w:rsidR="0022276D" w:rsidRDefault="00AE4058" w:rsidP="002033F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270D71D" wp14:editId="27EF5C66">
            <wp:extent cx="5943600" cy="3049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B091" w14:textId="037E7774" w:rsidR="0022276D" w:rsidRDefault="0022276D" w:rsidP="0022276D">
      <w:pPr>
        <w:rPr>
          <w:rFonts w:eastAsiaTheme="minorHAnsi" w:cs="Calibri"/>
          <w:sz w:val="24"/>
          <w:szCs w:val="24"/>
        </w:rPr>
      </w:pPr>
    </w:p>
    <w:p w14:paraId="25B94B86" w14:textId="21CFF887" w:rsidR="00AE4058" w:rsidRDefault="0022276D" w:rsidP="0022276D">
      <w:pPr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Meniu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pasirinkime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atidarius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Detales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pridedamass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mato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vienetas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427E1C19" w14:textId="450622FF" w:rsidR="0022276D" w:rsidRDefault="0022276D" w:rsidP="0022276D">
      <w:pPr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145844B1" wp14:editId="173AC78D">
            <wp:extent cx="5943600" cy="29298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6203" w14:textId="338C419B" w:rsidR="0022276D" w:rsidRDefault="0022276D" w:rsidP="0022276D">
      <w:pPr>
        <w:rPr>
          <w:rFonts w:eastAsiaTheme="minorHAnsi" w:cs="Calibri"/>
          <w:sz w:val="24"/>
          <w:szCs w:val="24"/>
        </w:rPr>
      </w:pPr>
    </w:p>
    <w:p w14:paraId="493FC04D" w14:textId="77777777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b/>
          <w:i/>
          <w:sz w:val="24"/>
          <w:szCs w:val="24"/>
        </w:rPr>
      </w:pPr>
    </w:p>
    <w:p w14:paraId="688CF172" w14:textId="77777777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b/>
          <w:i/>
          <w:sz w:val="24"/>
          <w:szCs w:val="24"/>
        </w:rPr>
      </w:pPr>
    </w:p>
    <w:p w14:paraId="7CE69B8C" w14:textId="02177FC7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b/>
          <w:i/>
          <w:sz w:val="24"/>
          <w:szCs w:val="24"/>
        </w:rPr>
      </w:pPr>
      <w:proofErr w:type="spellStart"/>
      <w:r w:rsidRPr="00736B29">
        <w:rPr>
          <w:rFonts w:eastAsiaTheme="minorHAnsi" w:cs="Calibri"/>
          <w:b/>
          <w:i/>
          <w:sz w:val="24"/>
          <w:szCs w:val="24"/>
        </w:rPr>
        <w:lastRenderedPageBreak/>
        <w:t>Pirkimo</w:t>
      </w:r>
      <w:proofErr w:type="spellEnd"/>
      <w:r w:rsidRPr="00736B29">
        <w:rPr>
          <w:rFonts w:eastAsiaTheme="minorHAnsi" w:cs="Calibri"/>
          <w:b/>
          <w:i/>
          <w:sz w:val="24"/>
          <w:szCs w:val="24"/>
        </w:rPr>
        <w:t xml:space="preserve"> </w:t>
      </w:r>
      <w:proofErr w:type="spellStart"/>
      <w:r w:rsidRPr="00736B29">
        <w:rPr>
          <w:rFonts w:eastAsiaTheme="minorHAnsi" w:cs="Calibri"/>
          <w:b/>
          <w:i/>
          <w:sz w:val="24"/>
          <w:szCs w:val="24"/>
        </w:rPr>
        <w:t>sąskaitos</w:t>
      </w:r>
      <w:proofErr w:type="spellEnd"/>
      <w:r w:rsidRPr="00736B29">
        <w:rPr>
          <w:rFonts w:eastAsiaTheme="minorHAnsi" w:cs="Calibri"/>
          <w:b/>
          <w:i/>
          <w:sz w:val="24"/>
          <w:szCs w:val="24"/>
        </w:rPr>
        <w:t xml:space="preserve"> </w:t>
      </w:r>
      <w:proofErr w:type="spellStart"/>
      <w:r w:rsidRPr="00736B29">
        <w:rPr>
          <w:rFonts w:eastAsiaTheme="minorHAnsi" w:cs="Calibri"/>
          <w:b/>
          <w:i/>
          <w:sz w:val="24"/>
          <w:szCs w:val="24"/>
        </w:rPr>
        <w:t>sukūrimas</w:t>
      </w:r>
      <w:proofErr w:type="spellEnd"/>
      <w:r w:rsidRPr="00736B29">
        <w:rPr>
          <w:rFonts w:eastAsiaTheme="minorHAnsi" w:cs="Calibri"/>
          <w:b/>
          <w:i/>
          <w:sz w:val="24"/>
          <w:szCs w:val="24"/>
        </w:rPr>
        <w:t xml:space="preserve"> </w:t>
      </w:r>
      <w:proofErr w:type="spellStart"/>
      <w:r w:rsidRPr="00736B29">
        <w:rPr>
          <w:rFonts w:eastAsiaTheme="minorHAnsi" w:cs="Calibri"/>
          <w:b/>
          <w:i/>
          <w:sz w:val="24"/>
          <w:szCs w:val="24"/>
        </w:rPr>
        <w:t>ir</w:t>
      </w:r>
      <w:proofErr w:type="spellEnd"/>
      <w:r w:rsidRPr="00736B29">
        <w:rPr>
          <w:rFonts w:eastAsiaTheme="minorHAnsi" w:cs="Calibri"/>
          <w:b/>
          <w:i/>
          <w:sz w:val="24"/>
          <w:szCs w:val="24"/>
        </w:rPr>
        <w:t xml:space="preserve"> </w:t>
      </w:r>
      <w:proofErr w:type="spellStart"/>
      <w:r w:rsidRPr="00736B29">
        <w:rPr>
          <w:rFonts w:eastAsiaTheme="minorHAnsi" w:cs="Calibri"/>
          <w:b/>
          <w:i/>
          <w:sz w:val="24"/>
          <w:szCs w:val="24"/>
        </w:rPr>
        <w:t>užregistravimas</w:t>
      </w:r>
      <w:proofErr w:type="spellEnd"/>
    </w:p>
    <w:p w14:paraId="5A8DB535" w14:textId="2BA0C4BF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Pirkimo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yra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kuriama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analogiškai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kaip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aprašyta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instrukcijoje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Pirkimų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operacijos</w:t>
      </w:r>
      <w:proofErr w:type="spellEnd"/>
      <w:r>
        <w:rPr>
          <w:rFonts w:eastAsiaTheme="minorHAnsi" w:cs="Calibri"/>
          <w:sz w:val="24"/>
          <w:szCs w:val="24"/>
        </w:rPr>
        <w:t>”.</w:t>
      </w:r>
    </w:p>
    <w:p w14:paraId="51A8933A" w14:textId="2522BFC8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Supildomas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pagrindinė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informacija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412420F7" w14:textId="035E42B7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4E04016D" wp14:editId="352C6653">
            <wp:extent cx="5943600" cy="3079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21AC" w14:textId="740C08F5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detalėse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pridedami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perkami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produktai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0CC0837C" w14:textId="09F63D17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BD51ED" wp14:editId="39082EC0">
            <wp:extent cx="5940425" cy="3055257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218" cy="305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85F6" w14:textId="51DD4A3C" w:rsidR="00736B29" w:rsidRDefault="00736B29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Supildomi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laukai</w:t>
      </w:r>
      <w:proofErr w:type="spellEnd"/>
      <w:r>
        <w:rPr>
          <w:rFonts w:eastAsiaTheme="minorHAnsi" w:cs="Calibri"/>
          <w:sz w:val="24"/>
          <w:szCs w:val="24"/>
        </w:rPr>
        <w:t xml:space="preserve">: Op. </w:t>
      </w:r>
      <w:proofErr w:type="spellStart"/>
      <w:r>
        <w:rPr>
          <w:rFonts w:eastAsiaTheme="minorHAnsi" w:cs="Calibri"/>
          <w:sz w:val="24"/>
          <w:szCs w:val="24"/>
        </w:rPr>
        <w:t>kiekis</w:t>
      </w:r>
      <w:proofErr w:type="spellEnd"/>
      <w:r>
        <w:rPr>
          <w:rFonts w:eastAsiaTheme="minorHAnsi" w:cs="Calibri"/>
          <w:sz w:val="24"/>
          <w:szCs w:val="24"/>
        </w:rPr>
        <w:t xml:space="preserve">, op.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 </w:t>
      </w:r>
      <w:proofErr w:type="gramStart"/>
      <w:r w:rsidR="00722AB8">
        <w:rPr>
          <w:rFonts w:eastAsiaTheme="minorHAnsi" w:cs="Calibri"/>
          <w:sz w:val="24"/>
          <w:szCs w:val="24"/>
        </w:rPr>
        <w:t>(</w:t>
      </w:r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  <w:proofErr w:type="gram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turi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būti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vedama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vieneto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savikaina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 w:rsidR="00722AB8">
        <w:rPr>
          <w:rFonts w:eastAsiaTheme="minorHAnsi" w:cs="Calibri"/>
          <w:sz w:val="24"/>
          <w:szCs w:val="24"/>
        </w:rPr>
        <w:t>su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 PVM). </w:t>
      </w:r>
      <w:proofErr w:type="spellStart"/>
      <w:r w:rsidR="00722AB8">
        <w:rPr>
          <w:rFonts w:eastAsiaTheme="minorHAnsi" w:cs="Calibri"/>
          <w:sz w:val="24"/>
          <w:szCs w:val="24"/>
        </w:rPr>
        <w:t>Supildomis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22AB8">
        <w:rPr>
          <w:rFonts w:eastAsiaTheme="minorHAnsi" w:cs="Calibri"/>
          <w:sz w:val="24"/>
          <w:szCs w:val="24"/>
        </w:rPr>
        <w:t>laukai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: </w:t>
      </w:r>
      <w:proofErr w:type="spellStart"/>
      <w:r w:rsidR="00722AB8">
        <w:rPr>
          <w:rFonts w:eastAsiaTheme="minorHAnsi" w:cs="Calibri"/>
          <w:sz w:val="24"/>
          <w:szCs w:val="24"/>
        </w:rPr>
        <w:t>atsakingas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22AB8">
        <w:rPr>
          <w:rFonts w:eastAsiaTheme="minorHAnsi" w:cs="Calibri"/>
          <w:sz w:val="24"/>
          <w:szCs w:val="24"/>
        </w:rPr>
        <w:t>asmuo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, </w:t>
      </w:r>
      <w:proofErr w:type="spellStart"/>
      <w:r w:rsidR="00722AB8">
        <w:rPr>
          <w:rFonts w:eastAsiaTheme="minorHAnsi" w:cs="Calibri"/>
          <w:sz w:val="24"/>
          <w:szCs w:val="24"/>
        </w:rPr>
        <w:t>vieta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, </w:t>
      </w:r>
      <w:proofErr w:type="spellStart"/>
      <w:r w:rsidR="00722AB8">
        <w:rPr>
          <w:rFonts w:eastAsiaTheme="minorHAnsi" w:cs="Calibri"/>
          <w:sz w:val="24"/>
          <w:szCs w:val="24"/>
        </w:rPr>
        <w:t>turto</w:t>
      </w:r>
      <w:proofErr w:type="spellEnd"/>
      <w:r w:rsidR="00722AB8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22AB8">
        <w:rPr>
          <w:rFonts w:eastAsiaTheme="minorHAnsi" w:cs="Calibri"/>
          <w:sz w:val="24"/>
          <w:szCs w:val="24"/>
        </w:rPr>
        <w:t>grupė</w:t>
      </w:r>
      <w:proofErr w:type="spellEnd"/>
      <w:r w:rsidR="00722AB8">
        <w:rPr>
          <w:rFonts w:eastAsiaTheme="minorHAnsi" w:cs="Calibri"/>
          <w:sz w:val="24"/>
          <w:szCs w:val="24"/>
        </w:rPr>
        <w:t>:</w:t>
      </w:r>
    </w:p>
    <w:p w14:paraId="3175B032" w14:textId="69EA6033" w:rsidR="00722AB8" w:rsidRDefault="00722AB8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24B1A32E" wp14:editId="6391C2C8">
            <wp:extent cx="5943600" cy="845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73CB" w14:textId="2AB03B70" w:rsidR="00722AB8" w:rsidRDefault="00722AB8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Suvedus</w:t>
      </w:r>
      <w:proofErr w:type="spellEnd"/>
      <w:r>
        <w:rPr>
          <w:rFonts w:eastAsiaTheme="minorHAnsi" w:cs="Calibri"/>
          <w:sz w:val="24"/>
          <w:szCs w:val="24"/>
        </w:rPr>
        <w:t xml:space="preserve"> visą </w:t>
      </w:r>
      <w:proofErr w:type="spellStart"/>
      <w:r>
        <w:rPr>
          <w:rFonts w:eastAsiaTheme="minorHAnsi" w:cs="Calibri"/>
          <w:sz w:val="24"/>
          <w:szCs w:val="24"/>
        </w:rPr>
        <w:t>reikiamą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informaciją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toliau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 w:rsidR="0043391E">
        <w:rPr>
          <w:rFonts w:eastAsiaTheme="minorHAnsi" w:cs="Calibri"/>
          <w:sz w:val="24"/>
          <w:szCs w:val="24"/>
        </w:rPr>
        <w:t>“</w:t>
      </w:r>
      <w:proofErr w:type="spellStart"/>
      <w:proofErr w:type="gramStart"/>
      <w:r w:rsidR="0043391E">
        <w:rPr>
          <w:rFonts w:eastAsiaTheme="minorHAnsi" w:cs="Calibri"/>
          <w:sz w:val="24"/>
          <w:szCs w:val="24"/>
        </w:rPr>
        <w:t>Saugoti</w:t>
      </w:r>
      <w:proofErr w:type="spellEnd"/>
      <w:r w:rsidR="0043391E">
        <w:rPr>
          <w:rFonts w:eastAsiaTheme="minorHAnsi" w:cs="Calibri"/>
          <w:sz w:val="24"/>
          <w:szCs w:val="24"/>
        </w:rPr>
        <w:t xml:space="preserve">”  </w:t>
      </w:r>
      <w:proofErr w:type="spellStart"/>
      <w:r w:rsidR="0043391E">
        <w:rPr>
          <w:rFonts w:eastAsiaTheme="minorHAnsi" w:cs="Calibri"/>
          <w:sz w:val="24"/>
          <w:szCs w:val="24"/>
        </w:rPr>
        <w:t>ir</w:t>
      </w:r>
      <w:proofErr w:type="spellEnd"/>
      <w:proofErr w:type="gramEnd"/>
      <w:r w:rsidR="0043391E">
        <w:rPr>
          <w:rFonts w:eastAsiaTheme="minorHAnsi" w:cs="Calibri"/>
          <w:sz w:val="24"/>
          <w:szCs w:val="24"/>
        </w:rPr>
        <w:t xml:space="preserve">  </w:t>
      </w:r>
      <w:proofErr w:type="spellStart"/>
      <w:r>
        <w:rPr>
          <w:rFonts w:eastAsiaTheme="minorHAnsi" w:cs="Calibri"/>
          <w:sz w:val="24"/>
          <w:szCs w:val="24"/>
        </w:rPr>
        <w:t>sąskait</w:t>
      </w:r>
      <w:r w:rsidR="0043391E">
        <w:rPr>
          <w:rFonts w:eastAsiaTheme="minorHAnsi" w:cs="Calibri"/>
          <w:sz w:val="24"/>
          <w:szCs w:val="24"/>
        </w:rPr>
        <w:t>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detalizuo</w:t>
      </w:r>
      <w:r w:rsidR="0043391E">
        <w:rPr>
          <w:rFonts w:eastAsiaTheme="minorHAnsi" w:cs="Calibri"/>
          <w:sz w:val="24"/>
          <w:szCs w:val="24"/>
        </w:rPr>
        <w:t>ti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45E504DD" w14:textId="77777777" w:rsidR="00E10F4A" w:rsidRDefault="00E10F4A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</w:p>
    <w:p w14:paraId="1A02FA99" w14:textId="12201BD6" w:rsidR="0043391E" w:rsidRDefault="0043391E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22D363" wp14:editId="0A4EF52B">
            <wp:extent cx="5943600" cy="2117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9078" w14:textId="54627826" w:rsidR="0043391E" w:rsidRDefault="0043391E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prekės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yra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perkamos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pajamų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tuomet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pirkimas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detalizuojamas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išlaidų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sąmatai</w:t>
      </w:r>
      <w:proofErr w:type="spellEnd"/>
      <w:r w:rsidR="00B70128">
        <w:rPr>
          <w:rFonts w:eastAsiaTheme="minorHAnsi" w:cs="Calibri"/>
          <w:sz w:val="24"/>
          <w:szCs w:val="24"/>
        </w:rPr>
        <w:t>.</w:t>
      </w:r>
    </w:p>
    <w:p w14:paraId="68E9F213" w14:textId="11F32723" w:rsidR="00E10F4A" w:rsidRDefault="00E10F4A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Detalizuota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tvirtinama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pasirenkant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įprastinę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korespondenciją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kurioje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koresponduojasi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628225AF" w14:textId="79B4D414" w:rsidR="00E10F4A" w:rsidRDefault="00E10F4A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 </w:t>
      </w:r>
      <w:proofErr w:type="spellStart"/>
      <w:r>
        <w:rPr>
          <w:rFonts w:eastAsiaTheme="minorHAnsi" w:cs="Calibri"/>
          <w:sz w:val="24"/>
          <w:szCs w:val="24"/>
        </w:rPr>
        <w:t>Atsargos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</w:p>
    <w:p w14:paraId="2938F469" w14:textId="7AD69999" w:rsidR="00E10F4A" w:rsidRDefault="00E10F4A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K </w:t>
      </w:r>
      <w:proofErr w:type="spellStart"/>
      <w:r>
        <w:rPr>
          <w:rFonts w:eastAsiaTheme="minorHAnsi" w:cs="Calibri"/>
          <w:sz w:val="24"/>
          <w:szCs w:val="24"/>
        </w:rPr>
        <w:t>Skolos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tiekėjams</w:t>
      </w:r>
      <w:proofErr w:type="spellEnd"/>
    </w:p>
    <w:p w14:paraId="15CF8D6D" w14:textId="56715867" w:rsidR="00161421" w:rsidRDefault="00161421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</w:p>
    <w:p w14:paraId="55593E09" w14:textId="47C6513C" w:rsidR="00161421" w:rsidRDefault="00161421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Nupirkus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prekes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skirtas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parduoti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 w:rsidR="006E2349">
        <w:rPr>
          <w:rFonts w:eastAsiaTheme="minorHAnsi" w:cs="Calibri"/>
          <w:sz w:val="24"/>
          <w:szCs w:val="24"/>
        </w:rPr>
        <w:t>sandėlio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likučiuose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, </w:t>
      </w:r>
      <w:proofErr w:type="spellStart"/>
      <w:r w:rsidR="006E2349">
        <w:rPr>
          <w:rFonts w:eastAsiaTheme="minorHAnsi" w:cs="Calibri"/>
          <w:sz w:val="24"/>
          <w:szCs w:val="24"/>
        </w:rPr>
        <w:t>galima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matyti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esančius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likučius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, </w:t>
      </w:r>
      <w:proofErr w:type="spellStart"/>
      <w:r w:rsidR="006E2349">
        <w:rPr>
          <w:rFonts w:eastAsiaTheme="minorHAnsi" w:cs="Calibri"/>
          <w:sz w:val="24"/>
          <w:szCs w:val="24"/>
        </w:rPr>
        <w:t>jų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savikainas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, </w:t>
      </w:r>
      <w:proofErr w:type="spellStart"/>
      <w:r w:rsidR="006E2349">
        <w:rPr>
          <w:rFonts w:eastAsiaTheme="minorHAnsi" w:cs="Calibri"/>
          <w:sz w:val="24"/>
          <w:szCs w:val="24"/>
        </w:rPr>
        <w:t>bendras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vertes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bei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pardavimo</w:t>
      </w:r>
      <w:proofErr w:type="spellEnd"/>
      <w:r w:rsidR="006E2349">
        <w:rPr>
          <w:rFonts w:eastAsiaTheme="minorHAnsi" w:cs="Calibri"/>
          <w:sz w:val="24"/>
          <w:szCs w:val="24"/>
        </w:rPr>
        <w:t xml:space="preserve"> </w:t>
      </w:r>
      <w:proofErr w:type="spellStart"/>
      <w:r w:rsidR="006E2349">
        <w:rPr>
          <w:rFonts w:eastAsiaTheme="minorHAnsi" w:cs="Calibri"/>
          <w:sz w:val="24"/>
          <w:szCs w:val="24"/>
        </w:rPr>
        <w:t>kainą</w:t>
      </w:r>
      <w:proofErr w:type="spellEnd"/>
      <w:r w:rsidR="006E2349">
        <w:rPr>
          <w:rFonts w:eastAsiaTheme="minorHAnsi" w:cs="Calibri"/>
          <w:sz w:val="24"/>
          <w:szCs w:val="24"/>
        </w:rPr>
        <w:t>:</w:t>
      </w:r>
    </w:p>
    <w:p w14:paraId="1E273641" w14:textId="3DB482FD" w:rsidR="006E2349" w:rsidRDefault="006E2349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3D1D17" wp14:editId="1907076C">
            <wp:extent cx="5943600" cy="2994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0C0F" w14:textId="77777777" w:rsidR="006E2349" w:rsidRDefault="006E2349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</w:p>
    <w:p w14:paraId="51EEA27C" w14:textId="7B9AF19B" w:rsidR="00AF57E6" w:rsidRDefault="00AF57E6" w:rsidP="00AF57E6">
      <w:pPr>
        <w:rPr>
          <w:rFonts w:eastAsiaTheme="minorHAnsi" w:cs="Calibri"/>
          <w:b/>
          <w:color w:val="002060"/>
          <w:sz w:val="24"/>
          <w:szCs w:val="24"/>
        </w:rPr>
      </w:pPr>
      <w:r>
        <w:rPr>
          <w:rFonts w:eastAsiaTheme="minorHAnsi" w:cs="Calibri"/>
          <w:b/>
          <w:color w:val="002060"/>
          <w:sz w:val="24"/>
          <w:szCs w:val="24"/>
        </w:rPr>
        <w:t>I</w:t>
      </w:r>
      <w:r>
        <w:rPr>
          <w:rFonts w:eastAsiaTheme="minorHAnsi" w:cs="Calibri"/>
          <w:b/>
          <w:color w:val="002060"/>
          <w:sz w:val="24"/>
          <w:szCs w:val="24"/>
        </w:rPr>
        <w:t>I</w:t>
      </w:r>
      <w:r>
        <w:rPr>
          <w:rFonts w:eastAsiaTheme="minorHAnsi" w:cs="Calibri"/>
          <w:b/>
          <w:color w:val="002060"/>
          <w:sz w:val="24"/>
          <w:szCs w:val="24"/>
        </w:rPr>
        <w:t xml:space="preserve"> ETAPAS. PREKIŲ, SKIRTŲ PARDUOTI, </w:t>
      </w:r>
      <w:r>
        <w:rPr>
          <w:rFonts w:eastAsiaTheme="minorHAnsi" w:cs="Calibri"/>
          <w:b/>
          <w:color w:val="002060"/>
          <w:sz w:val="24"/>
          <w:szCs w:val="24"/>
        </w:rPr>
        <w:t>PARDAVIMAS</w:t>
      </w:r>
    </w:p>
    <w:p w14:paraId="0233B5AF" w14:textId="14CD9D1E" w:rsidR="00AF57E6" w:rsidRDefault="00AF57E6" w:rsidP="00AF57E6">
      <w:pPr>
        <w:rPr>
          <w:rFonts w:eastAsiaTheme="minorHAnsi" w:cs="Calibri"/>
          <w:b/>
          <w:color w:val="002060"/>
          <w:sz w:val="24"/>
          <w:szCs w:val="24"/>
        </w:rPr>
      </w:pPr>
    </w:p>
    <w:p w14:paraId="2F1157A0" w14:textId="0DC40728" w:rsidR="00AF57E6" w:rsidRDefault="00AF57E6" w:rsidP="00AF57E6">
      <w:pPr>
        <w:rPr>
          <w:rFonts w:eastAsiaTheme="minorHAnsi" w:cs="Calibri"/>
          <w:sz w:val="24"/>
          <w:szCs w:val="24"/>
        </w:rPr>
      </w:pPr>
      <w:proofErr w:type="spellStart"/>
      <w:r w:rsidRPr="00AF57E6">
        <w:rPr>
          <w:rFonts w:eastAsiaTheme="minorHAnsi" w:cs="Calibri"/>
          <w:sz w:val="24"/>
          <w:szCs w:val="24"/>
        </w:rPr>
        <w:t>Prekių</w:t>
      </w:r>
      <w:proofErr w:type="spellEnd"/>
      <w:r w:rsidRPr="00AF57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AF57E6">
        <w:rPr>
          <w:rFonts w:eastAsiaTheme="minorHAnsi" w:cs="Calibri"/>
          <w:sz w:val="24"/>
          <w:szCs w:val="24"/>
        </w:rPr>
        <w:t>pardavimai</w:t>
      </w:r>
      <w:proofErr w:type="spellEnd"/>
      <w:r w:rsidRPr="00AF57E6"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vykdomi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analogiškai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kaip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aprašyta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instrukcijoje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Pardavimai</w:t>
      </w:r>
      <w:proofErr w:type="spellEnd"/>
      <w:r>
        <w:rPr>
          <w:rFonts w:eastAsiaTheme="minorHAnsi" w:cs="Calibri"/>
          <w:sz w:val="24"/>
          <w:szCs w:val="24"/>
        </w:rPr>
        <w:t>”.</w:t>
      </w:r>
    </w:p>
    <w:p w14:paraId="34532F25" w14:textId="18A2B6E6" w:rsidR="00AF57E6" w:rsidRDefault="00AF57E6" w:rsidP="00AF57E6">
      <w:pPr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Kuriant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pardavimo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sąskaitą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yra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supildoma</w:t>
      </w:r>
      <w:proofErr w:type="spellEnd"/>
      <w:r>
        <w:rPr>
          <w:rFonts w:eastAsiaTheme="minorHAnsi" w:cs="Calibri"/>
          <w:sz w:val="24"/>
          <w:szCs w:val="24"/>
        </w:rPr>
        <w:t xml:space="preserve"> visa </w:t>
      </w:r>
      <w:proofErr w:type="spellStart"/>
      <w:r>
        <w:rPr>
          <w:rFonts w:eastAsiaTheme="minorHAnsi" w:cs="Calibri"/>
          <w:sz w:val="24"/>
          <w:szCs w:val="24"/>
        </w:rPr>
        <w:t>pagrindinė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informacija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354F6701" w14:textId="4578D44E" w:rsidR="00AF57E6" w:rsidRPr="00AF57E6" w:rsidRDefault="00AF57E6" w:rsidP="00AF57E6">
      <w:pPr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47758196" wp14:editId="50C699E8">
            <wp:extent cx="5218043" cy="3383923"/>
            <wp:effectExtent l="0" t="0" r="190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3100" cy="33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272C" w14:textId="75F08598" w:rsidR="00E10F4A" w:rsidRDefault="00E10F4A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</w:p>
    <w:p w14:paraId="2742046B" w14:textId="77777777" w:rsidR="00E10F4A" w:rsidRDefault="00E10F4A" w:rsidP="00E10F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</w:p>
    <w:p w14:paraId="00EFFCD7" w14:textId="7221BF82" w:rsidR="00722AB8" w:rsidRDefault="00AF57E6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detalėse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pridedami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visi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parduodami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produktai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13BCC28F" w14:textId="27FFFDE0" w:rsidR="00AF57E6" w:rsidRDefault="00AF57E6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236F1D63" wp14:editId="61B6419D">
            <wp:extent cx="5943600" cy="39014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4C0D" w14:textId="3E0187D2" w:rsidR="00AF57E6" w:rsidRDefault="00AF57E6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Sudėjus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produktus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pakoreguojami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parduodamų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kiekių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laukai</w:t>
      </w:r>
      <w:proofErr w:type="spellEnd"/>
      <w:r>
        <w:rPr>
          <w:rFonts w:eastAsiaTheme="minorHAnsi" w:cs="Calibri"/>
          <w:sz w:val="24"/>
          <w:szCs w:val="24"/>
        </w:rPr>
        <w:t xml:space="preserve">. </w:t>
      </w:r>
      <w:proofErr w:type="spellStart"/>
      <w:r>
        <w:rPr>
          <w:rFonts w:eastAsiaTheme="minorHAnsi" w:cs="Calibri"/>
          <w:sz w:val="24"/>
          <w:szCs w:val="24"/>
        </w:rPr>
        <w:t>Operacijos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atšoka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automatiškai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tokia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kokia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buvo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įrašyta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kortelėje</w:t>
      </w:r>
      <w:proofErr w:type="spellEnd"/>
      <w:r>
        <w:rPr>
          <w:rFonts w:eastAsiaTheme="minorHAnsi" w:cs="Calibri"/>
          <w:sz w:val="24"/>
          <w:szCs w:val="24"/>
        </w:rPr>
        <w:t xml:space="preserve"> -&gt;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</w:p>
    <w:p w14:paraId="5BC462AC" w14:textId="1E9F1414" w:rsidR="00AF57E6" w:rsidRDefault="00AF57E6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0540B6" wp14:editId="5387DFBC">
            <wp:extent cx="5943600" cy="37344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0281" w14:textId="343F98C1" w:rsidR="00AF57E6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PVM </w:t>
      </w:r>
      <w:proofErr w:type="spellStart"/>
      <w:r>
        <w:rPr>
          <w:rFonts w:eastAsiaTheme="minorHAnsi" w:cs="Calibri"/>
          <w:sz w:val="24"/>
          <w:szCs w:val="24"/>
        </w:rPr>
        <w:t>tarifas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parenkamas</w:t>
      </w:r>
      <w:proofErr w:type="spellEnd"/>
      <w:r>
        <w:rPr>
          <w:rFonts w:eastAsiaTheme="minorHAnsi" w:cs="Calibri"/>
          <w:sz w:val="24"/>
          <w:szCs w:val="24"/>
        </w:rPr>
        <w:t xml:space="preserve"> PVM </w:t>
      </w:r>
      <w:proofErr w:type="spellStart"/>
      <w:r>
        <w:rPr>
          <w:rFonts w:eastAsiaTheme="minorHAnsi" w:cs="Calibri"/>
          <w:sz w:val="24"/>
          <w:szCs w:val="24"/>
        </w:rPr>
        <w:t>neapmokestinamas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D9EA9FD" wp14:editId="5AEC3F27">
            <wp:extent cx="1447800" cy="600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F8F0" w14:textId="0ADB3C0C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Suvedus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parduodamus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produktus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informacija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užsaugoma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detalizuojama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179B3E6D" w14:textId="04661226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1FFB7312" wp14:editId="105ABF35">
            <wp:extent cx="5943600" cy="2230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F0A1" w14:textId="4C3C38D2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F63B1" wp14:editId="71D9D138">
            <wp:extent cx="5943600" cy="3262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A449" w14:textId="25A66372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parduodamos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prekės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yra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įstaigos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uždirbtos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pajamos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tuomet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detalizuojama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sąmatai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7B41D757" w14:textId="0D001EC6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Sekantis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žingsnis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yra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patvirtinimas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59038D" wp14:editId="76EA13A2">
            <wp:extent cx="3000375" cy="904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3B37" w14:textId="70B2BE0E" w:rsidR="00A25C0F" w:rsidRDefault="00A25C0F" w:rsidP="00736B29">
      <w:pPr>
        <w:autoSpaceDE w:val="0"/>
        <w:autoSpaceDN w:val="0"/>
        <w:adjustRightInd w:val="0"/>
        <w:spacing w:after="72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Parenkama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korespondencija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A25C0F">
        <w:rPr>
          <w:rFonts w:eastAsiaTheme="minorHAnsi" w:cs="Calibri"/>
          <w:sz w:val="24"/>
          <w:szCs w:val="24"/>
        </w:rPr>
        <w:t>Pardavimas</w:t>
      </w:r>
      <w:proofErr w:type="spellEnd"/>
      <w:r w:rsidRPr="00A25C0F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A25C0F">
        <w:rPr>
          <w:rFonts w:eastAsiaTheme="minorHAnsi" w:cs="Calibri"/>
          <w:sz w:val="24"/>
          <w:szCs w:val="24"/>
        </w:rPr>
        <w:t>prekių</w:t>
      </w:r>
      <w:proofErr w:type="spellEnd"/>
      <w:r w:rsidRPr="00A25C0F">
        <w:rPr>
          <w:rFonts w:eastAsiaTheme="minorHAnsi" w:cs="Calibri"/>
          <w:sz w:val="24"/>
          <w:szCs w:val="24"/>
        </w:rPr>
        <w:t>)</w:t>
      </w:r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skirtinguose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įstaigose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korespondencijos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pavadinimas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gali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skirtis</w:t>
      </w:r>
      <w:proofErr w:type="spellEnd"/>
      <w:r>
        <w:rPr>
          <w:rFonts w:eastAsiaTheme="minorHAnsi" w:cs="Calibri"/>
          <w:sz w:val="24"/>
          <w:szCs w:val="24"/>
        </w:rPr>
        <w:t xml:space="preserve">).  </w:t>
      </w:r>
      <w:proofErr w:type="spellStart"/>
      <w:r>
        <w:rPr>
          <w:rFonts w:eastAsiaTheme="minorHAnsi" w:cs="Calibri"/>
          <w:sz w:val="24"/>
          <w:szCs w:val="24"/>
        </w:rPr>
        <w:t>Svarbu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kad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koresponduojančios</w:t>
      </w:r>
      <w:proofErr w:type="spellEnd"/>
      <w:r>
        <w:rPr>
          <w:rFonts w:eastAsiaTheme="minorHAnsi" w:cs="Calibri"/>
          <w:sz w:val="24"/>
          <w:szCs w:val="24"/>
        </w:rPr>
        <w:t xml:space="preserve"> DK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būtų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14321DDE" w14:textId="66C880A1" w:rsidR="00A25C0F" w:rsidRDefault="00A25C0F" w:rsidP="00A25C0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 </w:t>
      </w:r>
      <w:proofErr w:type="spellStart"/>
      <w:r>
        <w:rPr>
          <w:rFonts w:eastAsiaTheme="minorHAnsi" w:cs="Calibri"/>
          <w:sz w:val="24"/>
          <w:szCs w:val="24"/>
        </w:rPr>
        <w:t>Pirkėjų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skolos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Pardavimo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suma</w:t>
      </w:r>
      <w:proofErr w:type="spellEnd"/>
      <w:r>
        <w:rPr>
          <w:rFonts w:eastAsiaTheme="minorHAnsi" w:cs="Calibri"/>
          <w:sz w:val="24"/>
          <w:szCs w:val="24"/>
        </w:rPr>
        <w:t>)</w:t>
      </w:r>
    </w:p>
    <w:p w14:paraId="34FB8FAF" w14:textId="79020BAF" w:rsidR="00A25C0F" w:rsidRDefault="00A25C0F" w:rsidP="00A25C0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K </w:t>
      </w:r>
      <w:proofErr w:type="spellStart"/>
      <w:r>
        <w:rPr>
          <w:rFonts w:eastAsiaTheme="minorHAnsi" w:cs="Calibri"/>
          <w:sz w:val="24"/>
          <w:szCs w:val="24"/>
        </w:rPr>
        <w:t>Pardavimų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pajamos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Pardavimo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kaina</w:t>
      </w:r>
      <w:proofErr w:type="spellEnd"/>
      <w:r>
        <w:rPr>
          <w:rFonts w:eastAsiaTheme="minorHAnsi" w:cs="Calibri"/>
          <w:sz w:val="24"/>
          <w:szCs w:val="24"/>
        </w:rPr>
        <w:t>)</w:t>
      </w:r>
    </w:p>
    <w:p w14:paraId="5E873720" w14:textId="045ABEE4" w:rsidR="00A25C0F" w:rsidRDefault="00A25C0F" w:rsidP="00A25C0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859D266" w14:textId="44FAB415" w:rsidR="00A25C0F" w:rsidRDefault="00A25C0F" w:rsidP="00A25C0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 </w:t>
      </w:r>
      <w:proofErr w:type="spellStart"/>
      <w:r>
        <w:rPr>
          <w:rFonts w:eastAsiaTheme="minorHAnsi" w:cs="Calibri"/>
          <w:sz w:val="24"/>
          <w:szCs w:val="24"/>
        </w:rPr>
        <w:t>Pardavimų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sąnaudos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Savikainos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suma</w:t>
      </w:r>
      <w:proofErr w:type="spellEnd"/>
      <w:r>
        <w:rPr>
          <w:rFonts w:eastAsiaTheme="minorHAnsi" w:cs="Calibri"/>
          <w:sz w:val="24"/>
          <w:szCs w:val="24"/>
        </w:rPr>
        <w:t>)</w:t>
      </w:r>
    </w:p>
    <w:p w14:paraId="26BD9786" w14:textId="64A0565D" w:rsidR="0022276D" w:rsidRPr="0022276D" w:rsidRDefault="00A25C0F" w:rsidP="00A25C0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K </w:t>
      </w:r>
      <w:proofErr w:type="spellStart"/>
      <w:r>
        <w:rPr>
          <w:rFonts w:eastAsiaTheme="minorHAnsi" w:cs="Calibri"/>
          <w:sz w:val="24"/>
          <w:szCs w:val="24"/>
        </w:rPr>
        <w:t>Pardavimui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skirtos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atsargos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gramStart"/>
      <w:r>
        <w:rPr>
          <w:rFonts w:eastAsiaTheme="minorHAnsi" w:cs="Calibri"/>
          <w:sz w:val="24"/>
          <w:szCs w:val="24"/>
        </w:rPr>
        <w:t xml:space="preserve">( </w:t>
      </w:r>
      <w:proofErr w:type="spellStart"/>
      <w:r>
        <w:rPr>
          <w:rFonts w:eastAsiaTheme="minorHAnsi" w:cs="Calibri"/>
          <w:sz w:val="24"/>
          <w:szCs w:val="24"/>
        </w:rPr>
        <w:t>Savikainos</w:t>
      </w:r>
      <w:proofErr w:type="spellEnd"/>
      <w:proofErr w:type="gram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suma</w:t>
      </w:r>
      <w:proofErr w:type="spellEnd"/>
      <w:r>
        <w:rPr>
          <w:rFonts w:eastAsiaTheme="minorHAnsi" w:cs="Calibri"/>
          <w:sz w:val="24"/>
          <w:szCs w:val="24"/>
        </w:rPr>
        <w:t>)</w:t>
      </w:r>
      <w:bookmarkStart w:id="0" w:name="_GoBack"/>
      <w:bookmarkEnd w:id="0"/>
    </w:p>
    <w:sectPr w:rsidR="0022276D" w:rsidRPr="0022276D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1F337" w14:textId="77777777" w:rsidR="0028214D" w:rsidRDefault="0028214D" w:rsidP="0097491C">
      <w:pPr>
        <w:spacing w:after="0" w:line="240" w:lineRule="auto"/>
      </w:pPr>
      <w:r>
        <w:separator/>
      </w:r>
    </w:p>
  </w:endnote>
  <w:endnote w:type="continuationSeparator" w:id="0">
    <w:p w14:paraId="6CF1E72A" w14:textId="77777777" w:rsidR="0028214D" w:rsidRDefault="0028214D" w:rsidP="0097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56191" w14:textId="77777777" w:rsidR="0028214D" w:rsidRDefault="0028214D" w:rsidP="0097491C">
      <w:pPr>
        <w:spacing w:after="0" w:line="240" w:lineRule="auto"/>
      </w:pPr>
      <w:r>
        <w:separator/>
      </w:r>
    </w:p>
  </w:footnote>
  <w:footnote w:type="continuationSeparator" w:id="0">
    <w:p w14:paraId="5794B231" w14:textId="77777777" w:rsidR="0028214D" w:rsidRDefault="0028214D" w:rsidP="00974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D36E5" w14:textId="7A94966C" w:rsidR="0097491C" w:rsidRDefault="0097491C">
    <w:pPr>
      <w:pStyle w:val="Header"/>
    </w:pPr>
    <w:r>
      <w:tab/>
    </w:r>
    <w:r>
      <w:tab/>
    </w:r>
    <w:r>
      <w:rPr>
        <w:noProof/>
        <w:lang w:val="lt-LT" w:eastAsia="lt-LT"/>
      </w:rPr>
      <w:drawing>
        <wp:inline distT="0" distB="0" distL="0" distR="0" wp14:anchorId="514C805F" wp14:editId="7EE5A914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26D8"/>
    <w:multiLevelType w:val="hybridMultilevel"/>
    <w:tmpl w:val="2D38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3E3F"/>
    <w:multiLevelType w:val="hybridMultilevel"/>
    <w:tmpl w:val="674A0A1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29514969"/>
    <w:multiLevelType w:val="hybridMultilevel"/>
    <w:tmpl w:val="5992A4AC"/>
    <w:lvl w:ilvl="0" w:tplc="A89CD6D6">
      <w:start w:val="2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A03F3"/>
    <w:multiLevelType w:val="hybridMultilevel"/>
    <w:tmpl w:val="0D62C9B6"/>
    <w:lvl w:ilvl="0" w:tplc="C520F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B5D23"/>
    <w:multiLevelType w:val="hybridMultilevel"/>
    <w:tmpl w:val="A55AD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E5AC2"/>
    <w:multiLevelType w:val="hybridMultilevel"/>
    <w:tmpl w:val="2D38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1C"/>
    <w:rsid w:val="00085251"/>
    <w:rsid w:val="000A43ED"/>
    <w:rsid w:val="000E7E8C"/>
    <w:rsid w:val="00161421"/>
    <w:rsid w:val="001C7081"/>
    <w:rsid w:val="002033F9"/>
    <w:rsid w:val="0022276D"/>
    <w:rsid w:val="00246DB2"/>
    <w:rsid w:val="0025574C"/>
    <w:rsid w:val="0028214D"/>
    <w:rsid w:val="003151A2"/>
    <w:rsid w:val="003327BC"/>
    <w:rsid w:val="00343F0C"/>
    <w:rsid w:val="003547B1"/>
    <w:rsid w:val="00364A14"/>
    <w:rsid w:val="003D1E8C"/>
    <w:rsid w:val="003E6A8C"/>
    <w:rsid w:val="00411C0A"/>
    <w:rsid w:val="0043391E"/>
    <w:rsid w:val="00444E24"/>
    <w:rsid w:val="00471CE0"/>
    <w:rsid w:val="0047796C"/>
    <w:rsid w:val="00482A10"/>
    <w:rsid w:val="004F5F28"/>
    <w:rsid w:val="00534EEC"/>
    <w:rsid w:val="00565CE3"/>
    <w:rsid w:val="005829D4"/>
    <w:rsid w:val="005832BD"/>
    <w:rsid w:val="005E1909"/>
    <w:rsid w:val="00681F14"/>
    <w:rsid w:val="006E2349"/>
    <w:rsid w:val="00722AB8"/>
    <w:rsid w:val="00736B29"/>
    <w:rsid w:val="00815B82"/>
    <w:rsid w:val="00826E1A"/>
    <w:rsid w:val="00832597"/>
    <w:rsid w:val="009113E1"/>
    <w:rsid w:val="009413D7"/>
    <w:rsid w:val="00941A96"/>
    <w:rsid w:val="0097491C"/>
    <w:rsid w:val="00975FB5"/>
    <w:rsid w:val="009A5F37"/>
    <w:rsid w:val="009B08FA"/>
    <w:rsid w:val="009B191C"/>
    <w:rsid w:val="009B6867"/>
    <w:rsid w:val="009B7A79"/>
    <w:rsid w:val="00A13F3E"/>
    <w:rsid w:val="00A25C0F"/>
    <w:rsid w:val="00AA679B"/>
    <w:rsid w:val="00AE4058"/>
    <w:rsid w:val="00AF57E6"/>
    <w:rsid w:val="00B10E1D"/>
    <w:rsid w:val="00B26A78"/>
    <w:rsid w:val="00B70128"/>
    <w:rsid w:val="00C0405A"/>
    <w:rsid w:val="00C302C7"/>
    <w:rsid w:val="00C636F7"/>
    <w:rsid w:val="00CE401A"/>
    <w:rsid w:val="00D93662"/>
    <w:rsid w:val="00DD42B0"/>
    <w:rsid w:val="00E10F4A"/>
    <w:rsid w:val="00E90E44"/>
    <w:rsid w:val="00EE47F7"/>
    <w:rsid w:val="00F05C24"/>
    <w:rsid w:val="00F44460"/>
    <w:rsid w:val="00F7348E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D1FC"/>
  <w15:chartTrackingRefBased/>
  <w15:docId w15:val="{623FE975-B54B-405F-8530-E2741017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91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91C"/>
  </w:style>
  <w:style w:type="paragraph" w:styleId="Footer">
    <w:name w:val="footer"/>
    <w:basedOn w:val="Normal"/>
    <w:link w:val="Foot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91C"/>
  </w:style>
  <w:style w:type="paragraph" w:customStyle="1" w:styleId="Default">
    <w:name w:val="Default"/>
    <w:rsid w:val="009749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10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0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Goda</dc:creator>
  <cp:keywords/>
  <dc:description/>
  <cp:lastModifiedBy>Goda</cp:lastModifiedBy>
  <cp:revision>7</cp:revision>
  <dcterms:created xsi:type="dcterms:W3CDTF">2018-05-30T12:03:00Z</dcterms:created>
  <dcterms:modified xsi:type="dcterms:W3CDTF">2018-05-30T13:55:00Z</dcterms:modified>
</cp:coreProperties>
</file>